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AF02" w14:textId="77777777" w:rsidR="00E6655A" w:rsidRPr="00CE5C72" w:rsidRDefault="00E6655A" w:rsidP="00E6655A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5431CD59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Job Title</w:t>
      </w:r>
    </w:p>
    <w:p w14:paraId="159F9F49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Personal Assistant / Home Care Support Worker</w:t>
      </w:r>
    </w:p>
    <w:p w14:paraId="27AE5FBB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Location</w:t>
      </w:r>
    </w:p>
    <w:p w14:paraId="679B42DA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New </w:t>
      </w:r>
      <w:proofErr w:type="spellStart"/>
      <w:r w:rsidRPr="00CE5C72">
        <w:rPr>
          <w:rFonts w:ascii="Arial" w:hAnsi="Arial" w:cs="Arial"/>
          <w:sz w:val="28"/>
          <w:szCs w:val="28"/>
        </w:rPr>
        <w:t>Earswick</w:t>
      </w:r>
      <w:proofErr w:type="spellEnd"/>
      <w:r w:rsidRPr="00CE5C72">
        <w:rPr>
          <w:rFonts w:ascii="Arial" w:hAnsi="Arial" w:cs="Arial"/>
          <w:sz w:val="28"/>
          <w:szCs w:val="28"/>
        </w:rPr>
        <w:t>, near York, North Yorkshire</w:t>
      </w:r>
    </w:p>
    <w:p w14:paraId="4A608EB2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Rate of Pay</w:t>
      </w:r>
    </w:p>
    <w:p w14:paraId="754F12E9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£14.41 per hour</w:t>
      </w:r>
    </w:p>
    <w:p w14:paraId="75956316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Hours</w:t>
      </w:r>
    </w:p>
    <w:p w14:paraId="7F07394D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12–18 hours per week, with some flexibility required</w:t>
      </w:r>
    </w:p>
    <w:p w14:paraId="532E37FB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Responsible To</w:t>
      </w:r>
    </w:p>
    <w:p w14:paraId="2F267F83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The client, with day-to-day support and rota coordination from the Senior Personal Assistant</w:t>
      </w:r>
    </w:p>
    <w:p w14:paraId="72F68A92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772EF5E7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To provide reliable, respectful, and person-centred support to a 46-year-old man in his own home, helping him manage the impact of multiple health conditions, including periods of complete paralysis.</w:t>
      </w:r>
    </w:p>
    <w:p w14:paraId="5F9C8A4A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The role involves providing personal support during periods of paralysis, maintaining the client’s comfort and safety, assisting with toileting needs where required, and supporting a calm, low-stress home environment.</w:t>
      </w:r>
    </w:p>
    <w:p w14:paraId="13721DF7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Main Duties and Responsibilities</w:t>
      </w:r>
    </w:p>
    <w:p w14:paraId="1BF4417C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Personal Support</w:t>
      </w:r>
    </w:p>
    <w:p w14:paraId="0480E0BB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Provide support during periods of complete paralysis. </w:t>
      </w:r>
    </w:p>
    <w:p w14:paraId="5F3A1FA0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Assist with toileting needs during periods where the client is unable to move independently. </w:t>
      </w:r>
    </w:p>
    <w:p w14:paraId="53DC3815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Help reposition limbs and support the client’s comfort when needed. </w:t>
      </w:r>
    </w:p>
    <w:p w14:paraId="42605A3E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Monitor the client’s comfort and wellbeing while respecting privacy and dignity. </w:t>
      </w:r>
    </w:p>
    <w:p w14:paraId="0572C37C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lastRenderedPageBreak/>
        <w:t xml:space="preserve">Be available as a constant, calm presence while avoiding unnecessary intrusion. </w:t>
      </w:r>
    </w:p>
    <w:p w14:paraId="1EC2200D" w14:textId="77777777" w:rsidR="00E6655A" w:rsidRPr="00CE5C72" w:rsidRDefault="00E6655A" w:rsidP="00E6655A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Follow any agreed care guidance, routines, or instructions provided by the client or Senior Personal Assistant. </w:t>
      </w:r>
    </w:p>
    <w:p w14:paraId="18544873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Manual Handling and Physical Support</w:t>
      </w:r>
    </w:p>
    <w:p w14:paraId="746C2051" w14:textId="77777777" w:rsidR="00E6655A" w:rsidRPr="00CE5C72" w:rsidRDefault="00E6655A" w:rsidP="00E6655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Assist with limited manual handling tasks where required. </w:t>
      </w:r>
    </w:p>
    <w:p w14:paraId="7320BAA2" w14:textId="77777777" w:rsidR="00E6655A" w:rsidRPr="00CE5C72" w:rsidRDefault="00E6655A" w:rsidP="00E6655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Help with repositioning limbs and ensuring the client is comfortable. </w:t>
      </w:r>
    </w:p>
    <w:p w14:paraId="49A4D8C1" w14:textId="77777777" w:rsidR="00E6655A" w:rsidRPr="00CE5C72" w:rsidRDefault="00E6655A" w:rsidP="00E6655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gramStart"/>
      <w:r w:rsidRPr="00CE5C72">
        <w:rPr>
          <w:rFonts w:ascii="Arial" w:hAnsi="Arial" w:cs="Arial"/>
          <w:sz w:val="28"/>
          <w:szCs w:val="28"/>
        </w:rPr>
        <w:t>Follow safe working practices at all times</w:t>
      </w:r>
      <w:proofErr w:type="gramEnd"/>
      <w:r w:rsidRPr="00CE5C72">
        <w:rPr>
          <w:rFonts w:ascii="Arial" w:hAnsi="Arial" w:cs="Arial"/>
          <w:sz w:val="28"/>
          <w:szCs w:val="28"/>
        </w:rPr>
        <w:t xml:space="preserve">. </w:t>
      </w:r>
    </w:p>
    <w:p w14:paraId="541C4059" w14:textId="77777777" w:rsidR="00E6655A" w:rsidRPr="00CE5C72" w:rsidRDefault="00E6655A" w:rsidP="00E6655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Raise any concerns about safety, equipment, or support needs with the Senior Personal Assistant. </w:t>
      </w:r>
    </w:p>
    <w:p w14:paraId="5ADD872C" w14:textId="77777777" w:rsidR="00E6655A" w:rsidRPr="00CE5C72" w:rsidRDefault="00E6655A" w:rsidP="00E6655A">
      <w:pPr>
        <w:rPr>
          <w:rFonts w:ascii="Arial" w:hAnsi="Arial" w:cs="Arial"/>
          <w:b/>
          <w:bCs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Household and Practical Support</w:t>
      </w:r>
    </w:p>
    <w:p w14:paraId="7F9791F3" w14:textId="77777777" w:rsidR="00E6655A" w:rsidRPr="00CE5C72" w:rsidRDefault="00E6655A" w:rsidP="00E6655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Assist with basic household tasks when requested. </w:t>
      </w:r>
    </w:p>
    <w:p w14:paraId="74C717DA" w14:textId="77777777" w:rsidR="00E6655A" w:rsidRPr="00CE5C72" w:rsidRDefault="00E6655A" w:rsidP="00E6655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Support with light housework, such as tidying, washing, or hanging out laundry. </w:t>
      </w:r>
    </w:p>
    <w:p w14:paraId="14EAFAB6" w14:textId="77777777" w:rsidR="00E6655A" w:rsidRPr="00CE5C72" w:rsidRDefault="00E6655A" w:rsidP="00E6655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Assist with light garden tasks where appropriate. </w:t>
      </w:r>
    </w:p>
    <w:p w14:paraId="15A0DCFB" w14:textId="77777777" w:rsidR="00E6655A" w:rsidRPr="00CE5C72" w:rsidRDefault="00E6655A" w:rsidP="00E6655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Help reduce avoidable stress by supporting the client to maintain a comfortable home environment. </w:t>
      </w:r>
    </w:p>
    <w:p w14:paraId="574A39E3" w14:textId="77777777" w:rsidR="00E6655A" w:rsidRPr="00CE5C72" w:rsidRDefault="00E6655A" w:rsidP="00E6655A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Treat household tasks as an important part of the client’s overall support. </w:t>
      </w:r>
    </w:p>
    <w:p w14:paraId="559B95DA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Social, Creative, and Home-Based Support</w:t>
      </w:r>
    </w:p>
    <w:p w14:paraId="4CD0A49C" w14:textId="77777777" w:rsidR="00E6655A" w:rsidRPr="00CE5C72" w:rsidRDefault="00E6655A" w:rsidP="00E6655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Respect the client’s interests, work, and creative routines. </w:t>
      </w:r>
    </w:p>
    <w:p w14:paraId="7B47DB65" w14:textId="77777777" w:rsidR="00E6655A" w:rsidRPr="00CE5C72" w:rsidRDefault="00E6655A" w:rsidP="00E6655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Be comfortable working in a home where the client may be writing, gaming, streaming, creating content, or working on projects. </w:t>
      </w:r>
    </w:p>
    <w:p w14:paraId="0EB8B305" w14:textId="77777777" w:rsidR="00E6655A" w:rsidRPr="00CE5C72" w:rsidRDefault="00E6655A" w:rsidP="00E6655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Provide support without disrupting the client’s concentration or independence. </w:t>
      </w:r>
    </w:p>
    <w:p w14:paraId="5EB88E12" w14:textId="77777777" w:rsidR="00E6655A" w:rsidRPr="00CE5C72" w:rsidRDefault="00E6655A" w:rsidP="00E6655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Be able to occupy yourself quietly when direct support is not needed, while remaining available. </w:t>
      </w:r>
    </w:p>
    <w:p w14:paraId="692F3EC6" w14:textId="77777777" w:rsidR="00E6655A" w:rsidRPr="00CE5C72" w:rsidRDefault="00E6655A" w:rsidP="00E6655A">
      <w:pPr>
        <w:rPr>
          <w:rFonts w:ascii="Arial" w:hAnsi="Arial" w:cs="Arial"/>
          <w:b/>
          <w:bCs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Transport and Community Support</w:t>
      </w:r>
    </w:p>
    <w:p w14:paraId="548823E5" w14:textId="77777777" w:rsidR="00E6655A" w:rsidRPr="00CE5C72" w:rsidRDefault="00E6655A" w:rsidP="00E6655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lastRenderedPageBreak/>
        <w:t xml:space="preserve">Provide transport support where possible, if you are a driver. </w:t>
      </w:r>
    </w:p>
    <w:p w14:paraId="05D5EC99" w14:textId="77777777" w:rsidR="00E6655A" w:rsidRPr="00CE5C72" w:rsidRDefault="00E6655A" w:rsidP="00E6655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Support the client with travel or appointments if agreed. </w:t>
      </w:r>
    </w:p>
    <w:p w14:paraId="7AE26C57" w14:textId="77777777" w:rsidR="00E6655A" w:rsidRPr="00CE5C72" w:rsidRDefault="00E6655A" w:rsidP="00E6655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Assist with planning or accessing transport where needed. </w:t>
      </w:r>
    </w:p>
    <w:p w14:paraId="5B633FBD" w14:textId="77777777" w:rsidR="00E6655A" w:rsidRPr="00CE5C72" w:rsidRDefault="00E6655A" w:rsidP="00E6655A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Driving is beneficial but not essential. </w:t>
      </w:r>
    </w:p>
    <w:p w14:paraId="09911280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Team Working and Communication</w:t>
      </w:r>
    </w:p>
    <w:p w14:paraId="1D7F6E00" w14:textId="77777777" w:rsidR="00E6655A" w:rsidRPr="00CE5C72" w:rsidRDefault="00E6655A" w:rsidP="00E6655A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Work as part of a small private care team. </w:t>
      </w:r>
    </w:p>
    <w:p w14:paraId="3CABC400" w14:textId="77777777" w:rsidR="00E6655A" w:rsidRPr="00CE5C72" w:rsidRDefault="00E6655A" w:rsidP="00E6655A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Communicate effectively with the client, Senior Personal Assistant, and other team members. </w:t>
      </w:r>
    </w:p>
    <w:p w14:paraId="248B1136" w14:textId="77777777" w:rsidR="00E6655A" w:rsidRPr="00CE5C72" w:rsidRDefault="00E6655A" w:rsidP="00E6655A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Use the team WhatsApp group for rota updates and work-related communication. </w:t>
      </w:r>
    </w:p>
    <w:p w14:paraId="06201CF6" w14:textId="77777777" w:rsidR="00E6655A" w:rsidRPr="00CE5C72" w:rsidRDefault="00E6655A" w:rsidP="00E6655A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Give reasonable notice where possible for requested shift changes. </w:t>
      </w:r>
    </w:p>
    <w:p w14:paraId="1903C2C4" w14:textId="77777777" w:rsidR="00E6655A" w:rsidRPr="00CE5C72" w:rsidRDefault="00E6655A" w:rsidP="00E6655A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Cover additional hours where available and agreed, including holidays or staff absence. </w:t>
      </w:r>
    </w:p>
    <w:p w14:paraId="405391ED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6111F7D4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</w:p>
    <w:p w14:paraId="095D6BD7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Reliable and punctual. </w:t>
      </w:r>
    </w:p>
    <w:p w14:paraId="5FFED931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Calm, patient, and respectful. </w:t>
      </w:r>
    </w:p>
    <w:p w14:paraId="4EDF0E95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Comfortable providing personal care. </w:t>
      </w:r>
    </w:p>
    <w:p w14:paraId="5E3F458A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Comfortable supporting someone during periods of paralysis. </w:t>
      </w:r>
    </w:p>
    <w:p w14:paraId="3C5BB00D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Able to maintain dignity, privacy, and confidentiality. </w:t>
      </w:r>
    </w:p>
    <w:p w14:paraId="247DB24C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Physically able to assist with limited manual handling. </w:t>
      </w:r>
    </w:p>
    <w:p w14:paraId="052DE3B5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Able to work in a home environment. </w:t>
      </w:r>
    </w:p>
    <w:p w14:paraId="4C853EEA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Able to be present and observant without being intrusive. </w:t>
      </w:r>
    </w:p>
    <w:p w14:paraId="2ECB7EA3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Good communication skills. </w:t>
      </w:r>
    </w:p>
    <w:p w14:paraId="4FC5EEB5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Willing to work flexibly as part of a small team. </w:t>
      </w:r>
    </w:p>
    <w:p w14:paraId="77637822" w14:textId="77777777" w:rsidR="00E6655A" w:rsidRPr="00CE5C72" w:rsidRDefault="00E6655A" w:rsidP="00E6655A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Willing to complete or provide an up-to-date DBS check. </w:t>
      </w:r>
    </w:p>
    <w:p w14:paraId="3E049D26" w14:textId="77777777" w:rsidR="00E6655A" w:rsidRPr="00CE5C72" w:rsidRDefault="00E6655A" w:rsidP="00E6655A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CE5C72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Desirable</w:t>
      </w:r>
    </w:p>
    <w:p w14:paraId="520D8AC1" w14:textId="77777777" w:rsidR="00E6655A" w:rsidRPr="00CE5C72" w:rsidRDefault="00E6655A" w:rsidP="00E6655A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Full UK driving licence and access to a car. </w:t>
      </w:r>
    </w:p>
    <w:p w14:paraId="6C90E0AF" w14:textId="77777777" w:rsidR="00E6655A" w:rsidRPr="00CE5C72" w:rsidRDefault="00E6655A" w:rsidP="00E6655A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Previous experience as a Personal Assistant, carer, or support worker. </w:t>
      </w:r>
    </w:p>
    <w:p w14:paraId="0D0879DC" w14:textId="77777777" w:rsidR="00E6655A" w:rsidRPr="00CE5C72" w:rsidRDefault="00E6655A" w:rsidP="00E6655A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Experience supporting someone with complex or fluctuating health needs. </w:t>
      </w:r>
    </w:p>
    <w:p w14:paraId="1937B023" w14:textId="77777777" w:rsidR="00E6655A" w:rsidRPr="00CE5C72" w:rsidRDefault="00E6655A" w:rsidP="00E6655A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 xml:space="preserve">Interest in tabletop gaming, writing, creative work, Twitch, YouTube, or similar. </w:t>
      </w:r>
    </w:p>
    <w:p w14:paraId="086CDF92" w14:textId="77777777" w:rsidR="00E6655A" w:rsidRPr="00CE5C72" w:rsidRDefault="00E6655A" w:rsidP="00E6655A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CE5C72">
        <w:rPr>
          <w:rFonts w:ascii="Arial" w:hAnsi="Arial" w:cs="Arial"/>
          <w:sz w:val="28"/>
          <w:szCs w:val="28"/>
        </w:rPr>
        <w:t>Flexibility to cover weekends, evenings, overnight shifts, holidays, or absence.</w:t>
      </w:r>
    </w:p>
    <w:p w14:paraId="53C9A800" w14:textId="77777777" w:rsidR="00E6655A" w:rsidRPr="00CE5C72" w:rsidRDefault="00E6655A" w:rsidP="00E6655A">
      <w:pPr>
        <w:rPr>
          <w:rFonts w:ascii="Arial" w:hAnsi="Arial" w:cs="Arial"/>
          <w:sz w:val="28"/>
          <w:szCs w:val="28"/>
        </w:rPr>
      </w:pPr>
    </w:p>
    <w:p w14:paraId="1BB0C16E" w14:textId="77777777" w:rsidR="000F6B53" w:rsidRPr="00E6655A" w:rsidRDefault="000F6B53" w:rsidP="00E6655A"/>
    <w:sectPr w:rsidR="000F6B53" w:rsidRPr="00E6655A" w:rsidSect="00E66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0A9"/>
    <w:multiLevelType w:val="multilevel"/>
    <w:tmpl w:val="95F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E22D8"/>
    <w:multiLevelType w:val="multilevel"/>
    <w:tmpl w:val="C5BE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301E8"/>
    <w:multiLevelType w:val="multilevel"/>
    <w:tmpl w:val="C40A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4899"/>
    <w:multiLevelType w:val="multilevel"/>
    <w:tmpl w:val="ACF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40412"/>
    <w:multiLevelType w:val="multilevel"/>
    <w:tmpl w:val="BAE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E1A06"/>
    <w:multiLevelType w:val="multilevel"/>
    <w:tmpl w:val="F8D2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969EA"/>
    <w:multiLevelType w:val="multilevel"/>
    <w:tmpl w:val="E6F2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3466A"/>
    <w:multiLevelType w:val="multilevel"/>
    <w:tmpl w:val="061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019870">
    <w:abstractNumId w:val="4"/>
  </w:num>
  <w:num w:numId="2" w16cid:durableId="1946569594">
    <w:abstractNumId w:val="6"/>
  </w:num>
  <w:num w:numId="3" w16cid:durableId="1898324317">
    <w:abstractNumId w:val="5"/>
  </w:num>
  <w:num w:numId="4" w16cid:durableId="720442839">
    <w:abstractNumId w:val="2"/>
  </w:num>
  <w:num w:numId="5" w16cid:durableId="1036739270">
    <w:abstractNumId w:val="1"/>
  </w:num>
  <w:num w:numId="6" w16cid:durableId="366220069">
    <w:abstractNumId w:val="3"/>
  </w:num>
  <w:num w:numId="7" w16cid:durableId="778649533">
    <w:abstractNumId w:val="0"/>
  </w:num>
  <w:num w:numId="8" w16cid:durableId="1908345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53"/>
    <w:rsid w:val="000F6B53"/>
    <w:rsid w:val="00463DEE"/>
    <w:rsid w:val="00A969D1"/>
    <w:rsid w:val="00CE5C72"/>
    <w:rsid w:val="00E6655A"/>
    <w:rsid w:val="00F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4059"/>
  <w15:chartTrackingRefBased/>
  <w15:docId w15:val="{83540A8C-92A9-417B-84C3-A690D27B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2026-05-22T10:05:00Z</dcterms:created>
  <dcterms:modified xsi:type="dcterms:W3CDTF">2026-05-22T10:05:00Z</dcterms:modified>
</cp:coreProperties>
</file>